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1FDC" w14:textId="563313F2" w:rsidR="00480FB5" w:rsidRPr="00BA7563" w:rsidRDefault="0033666C">
      <w:r w:rsidRPr="00BA7563">
        <w:rPr>
          <w:rFonts w:hint="eastAsia"/>
        </w:rPr>
        <w:t>第42号様式（第38条関係）</w:t>
      </w:r>
    </w:p>
    <w:p w14:paraId="2B2F1284" w14:textId="77777777" w:rsidR="00480FB5" w:rsidRPr="00BA7563" w:rsidRDefault="00480FB5"/>
    <w:tbl>
      <w:tblPr>
        <w:tblW w:w="0" w:type="auto"/>
        <w:tblInd w:w="17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4"/>
        <w:gridCol w:w="898"/>
      </w:tblGrid>
      <w:tr w:rsidR="00480FB5" w:rsidRPr="00BA7563" w14:paraId="664E49A0" w14:textId="77777777" w:rsidTr="00602BC8">
        <w:trPr>
          <w:trHeight w:hRule="exact" w:val="2242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1264" w14:textId="77777777" w:rsidR="00480FB5" w:rsidRPr="00BA7563" w:rsidRDefault="00480FB5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診療用エックス線装置　　　　　　　</w:t>
            </w:r>
          </w:p>
          <w:p w14:paraId="605C6842" w14:textId="77777777" w:rsidR="00480FB5" w:rsidRPr="00BA7563" w:rsidRDefault="00480FB5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診療用高エネルギー放射線発生装置　</w:t>
            </w:r>
          </w:p>
          <w:p w14:paraId="54189553" w14:textId="1009FEB4" w:rsidR="00480FB5" w:rsidRPr="00BA7563" w:rsidRDefault="00607273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　　診療用粒子線照射装置　　　　　　　　　</w:t>
            </w:r>
            <w:r w:rsidR="00480FB5" w:rsidRPr="00BA7563">
              <w:rPr>
                <w:rFonts w:hint="eastAsia"/>
              </w:rPr>
              <w:t xml:space="preserve">診療用放射線照射装置　　　　　　　</w:t>
            </w:r>
          </w:p>
          <w:p w14:paraId="4E2579D4" w14:textId="77777777" w:rsidR="00480FB5" w:rsidRPr="00BA7563" w:rsidRDefault="00480FB5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診療用放射線照射器具　　　　　　　</w:t>
            </w:r>
          </w:p>
          <w:p w14:paraId="0EBF8A58" w14:textId="77777777" w:rsidR="00480FB5" w:rsidRPr="00BA7563" w:rsidRDefault="00480FB5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放射性同位元素装備診療機器　　　　</w:t>
            </w:r>
          </w:p>
          <w:p w14:paraId="652AFAA7" w14:textId="17AA93FA" w:rsidR="00480FB5" w:rsidRPr="00BA7563" w:rsidRDefault="00607273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 xml:space="preserve">　　</w:t>
            </w:r>
            <w:r w:rsidR="00480FB5" w:rsidRPr="00BA7563">
              <w:rPr>
                <w:rFonts w:hint="eastAsia"/>
              </w:rPr>
              <w:t xml:space="preserve">診療用放射性同位元素　　　　　　　</w:t>
            </w:r>
          </w:p>
          <w:p w14:paraId="3CDECAB6" w14:textId="77777777" w:rsidR="00480FB5" w:rsidRPr="00BA7563" w:rsidRDefault="00480FB5">
            <w:pPr>
              <w:spacing w:line="236" w:lineRule="exact"/>
              <w:ind w:right="-99"/>
              <w:jc w:val="right"/>
            </w:pPr>
            <w:r w:rsidRPr="00BA7563"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6D20" w14:textId="77777777" w:rsidR="00480FB5" w:rsidRPr="00BA7563" w:rsidRDefault="00480FB5">
            <w:pPr>
              <w:pStyle w:val="a4"/>
              <w:tabs>
                <w:tab w:val="clear" w:pos="4252"/>
                <w:tab w:val="clear" w:pos="8504"/>
              </w:tabs>
              <w:snapToGrid/>
              <w:ind w:left="-99"/>
            </w:pPr>
            <w:r w:rsidRPr="00BA7563">
              <w:rPr>
                <w:rFonts w:hint="eastAsia"/>
              </w:rPr>
              <w:t>廃止届</w:t>
            </w:r>
          </w:p>
        </w:tc>
      </w:tr>
    </w:tbl>
    <w:p w14:paraId="646B79A1" w14:textId="77777777" w:rsidR="00480FB5" w:rsidRPr="00BA7563" w:rsidRDefault="00480FB5">
      <w:pPr>
        <w:spacing w:before="105"/>
        <w:jc w:val="right"/>
      </w:pPr>
      <w:r w:rsidRPr="00BA7563">
        <w:rPr>
          <w:rFonts w:hint="eastAsia"/>
        </w:rPr>
        <w:t xml:space="preserve">年　　月　　日　　</w:t>
      </w:r>
    </w:p>
    <w:p w14:paraId="0A261505" w14:textId="77777777" w:rsidR="00480FB5" w:rsidRPr="00BA7563" w:rsidRDefault="00480FB5">
      <w:pPr>
        <w:pStyle w:val="a4"/>
        <w:tabs>
          <w:tab w:val="clear" w:pos="4252"/>
          <w:tab w:val="clear" w:pos="8504"/>
        </w:tabs>
        <w:snapToGrid/>
        <w:spacing w:before="210"/>
      </w:pPr>
      <w:r w:rsidRPr="00BA7563">
        <w:rPr>
          <w:rFonts w:hint="eastAsia"/>
        </w:rPr>
        <w:t xml:space="preserve">　　　保健所長　殿</w:t>
      </w:r>
    </w:p>
    <w:p w14:paraId="72011A22" w14:textId="77777777" w:rsidR="00480FB5" w:rsidRPr="00BA7563" w:rsidRDefault="00480FB5">
      <w:pPr>
        <w:pStyle w:val="a4"/>
        <w:tabs>
          <w:tab w:val="clear" w:pos="4252"/>
          <w:tab w:val="clear" w:pos="8504"/>
        </w:tabs>
        <w:snapToGrid/>
        <w:spacing w:before="210"/>
        <w:jc w:val="right"/>
      </w:pPr>
      <w:r w:rsidRPr="00BA7563">
        <w:rPr>
          <w:rFonts w:hint="eastAsia"/>
        </w:rPr>
        <w:t xml:space="preserve">管理者　住所　　　　　　　　　　　</w:t>
      </w:r>
    </w:p>
    <w:p w14:paraId="2F5488D5" w14:textId="77777777" w:rsidR="00480FB5" w:rsidRPr="00BA7563" w:rsidRDefault="00480FB5">
      <w:pPr>
        <w:pStyle w:val="a4"/>
        <w:tabs>
          <w:tab w:val="clear" w:pos="4252"/>
          <w:tab w:val="clear" w:pos="8504"/>
        </w:tabs>
        <w:snapToGrid/>
        <w:spacing w:before="210"/>
        <w:jc w:val="right"/>
      </w:pPr>
      <w:r w:rsidRPr="00BA7563">
        <w:rPr>
          <w:rFonts w:hint="eastAsia"/>
        </w:rPr>
        <w:t xml:space="preserve">氏名　　　　　　　　</w:t>
      </w:r>
      <w:r w:rsidR="002F242F" w:rsidRPr="00BA7563">
        <w:rPr>
          <w:rFonts w:hint="eastAsia"/>
        </w:rPr>
        <w:t xml:space="preserve">　</w:t>
      </w:r>
      <w:r w:rsidRPr="00BA7563">
        <w:rPr>
          <w:rFonts w:hint="eastAsia"/>
        </w:rPr>
        <w:t xml:space="preserve">　　</w:t>
      </w:r>
    </w:p>
    <w:p w14:paraId="59121E3B" w14:textId="77777777" w:rsidR="00480FB5" w:rsidRPr="00BA7563" w:rsidRDefault="00480FB5">
      <w:pPr>
        <w:spacing w:before="157" w:after="157" w:line="315" w:lineRule="exact"/>
        <w:ind w:left="210" w:hanging="210"/>
      </w:pPr>
      <w:r w:rsidRPr="00BA7563">
        <w:rPr>
          <w:rFonts w:hint="eastAsia"/>
        </w:rPr>
        <w:t xml:space="preserve">　　下記のとおり（　　　　　　　　　　　　　　　　）を廃止したので、医療法施行規則第</w:t>
      </w:r>
      <w:r w:rsidRPr="00BA7563">
        <w:t>29</w:t>
      </w:r>
      <w:r w:rsidRPr="00BA7563">
        <w:rPr>
          <w:rFonts w:hint="eastAsia"/>
        </w:rPr>
        <w:t>条第１項（第３項）の規定により届け出ます。</w:t>
      </w:r>
    </w:p>
    <w:p w14:paraId="271EA8E2" w14:textId="77777777" w:rsidR="00480FB5" w:rsidRPr="00BA7563" w:rsidRDefault="00480FB5">
      <w:pPr>
        <w:pStyle w:val="a8"/>
        <w:spacing w:after="105"/>
      </w:pPr>
      <w:r w:rsidRPr="00BA7563"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270"/>
        <w:gridCol w:w="1080"/>
        <w:gridCol w:w="1260"/>
        <w:gridCol w:w="5010"/>
      </w:tblGrid>
      <w:tr w:rsidR="00480FB5" w:rsidRPr="00BA7563" w14:paraId="1938D3FA" w14:textId="77777777">
        <w:trPr>
          <w:cantSplit/>
          <w:trHeight w:hRule="exact" w:val="73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5E41ABB5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 xml:space="preserve">名称及び所在地　</w:t>
            </w:r>
          </w:p>
          <w:p w14:paraId="18653525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１　病院又は診療所の</w:t>
            </w:r>
          </w:p>
        </w:tc>
        <w:tc>
          <w:tcPr>
            <w:tcW w:w="2340" w:type="dxa"/>
            <w:gridSpan w:val="2"/>
            <w:vAlign w:val="center"/>
          </w:tcPr>
          <w:p w14:paraId="7DB47F9D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5010" w:type="dxa"/>
          </w:tcPr>
          <w:p w14:paraId="1090AC90" w14:textId="77777777" w:rsidR="00480FB5" w:rsidRPr="00BA7563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:rsidRPr="00BA7563" w14:paraId="74682450" w14:textId="77777777">
        <w:trPr>
          <w:cantSplit/>
          <w:trHeight w:hRule="exact" w:val="1260"/>
        </w:trPr>
        <w:tc>
          <w:tcPr>
            <w:tcW w:w="630" w:type="dxa"/>
            <w:gridSpan w:val="2"/>
            <w:vMerge/>
            <w:vAlign w:val="center"/>
          </w:tcPr>
          <w:p w14:paraId="3428D21F" w14:textId="77777777" w:rsidR="00480FB5" w:rsidRPr="00BA7563" w:rsidRDefault="00480FB5">
            <w:pPr>
              <w:spacing w:line="180" w:lineRule="exact"/>
              <w:ind w:left="90" w:right="9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D11C0DC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010" w:type="dxa"/>
            <w:vAlign w:val="bottom"/>
          </w:tcPr>
          <w:p w14:paraId="4D208A58" w14:textId="77777777" w:rsidR="00480FB5" w:rsidRPr="00BA7563" w:rsidRDefault="00480FB5">
            <w:pPr>
              <w:spacing w:after="45" w:line="180" w:lineRule="exact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ＴＥＬ　　　　　　　　　　ＦＡＸ</w:t>
            </w:r>
          </w:p>
        </w:tc>
      </w:tr>
      <w:tr w:rsidR="00480FB5" w:rsidRPr="00BA7563" w14:paraId="22190E94" w14:textId="77777777">
        <w:trPr>
          <w:cantSplit/>
          <w:trHeight w:hRule="exact" w:val="735"/>
        </w:trPr>
        <w:tc>
          <w:tcPr>
            <w:tcW w:w="360" w:type="dxa"/>
            <w:tcBorders>
              <w:right w:val="nil"/>
            </w:tcBorders>
            <w:vAlign w:val="center"/>
          </w:tcPr>
          <w:p w14:paraId="5A4602CD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4AE6687C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廃止年月日</w:t>
            </w:r>
          </w:p>
        </w:tc>
        <w:tc>
          <w:tcPr>
            <w:tcW w:w="5010" w:type="dxa"/>
            <w:vAlign w:val="center"/>
          </w:tcPr>
          <w:p w14:paraId="04433A1D" w14:textId="77777777" w:rsidR="00480FB5" w:rsidRPr="00BA7563" w:rsidRDefault="00480FB5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 xml:space="preserve">年　　　　月　　　　日　　　</w:t>
            </w:r>
          </w:p>
        </w:tc>
      </w:tr>
      <w:tr w:rsidR="00480FB5" w:rsidRPr="00BA7563" w14:paraId="465BB622" w14:textId="77777777">
        <w:trPr>
          <w:cantSplit/>
          <w:trHeight w:hRule="exact" w:val="1155"/>
        </w:trPr>
        <w:tc>
          <w:tcPr>
            <w:tcW w:w="360" w:type="dxa"/>
            <w:tcBorders>
              <w:right w:val="nil"/>
            </w:tcBorders>
            <w:vAlign w:val="center"/>
          </w:tcPr>
          <w:p w14:paraId="36510567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5D491EC0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廃止理由</w:t>
            </w:r>
          </w:p>
        </w:tc>
        <w:tc>
          <w:tcPr>
            <w:tcW w:w="5010" w:type="dxa"/>
            <w:vAlign w:val="center"/>
          </w:tcPr>
          <w:p w14:paraId="592D9FE3" w14:textId="77777777" w:rsidR="00480FB5" w:rsidRPr="00BA7563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:rsidRPr="00BA7563" w14:paraId="427341F5" w14:textId="77777777" w:rsidTr="002E3297">
        <w:trPr>
          <w:cantSplit/>
          <w:trHeight w:hRule="exact" w:val="1543"/>
        </w:trPr>
        <w:tc>
          <w:tcPr>
            <w:tcW w:w="360" w:type="dxa"/>
            <w:tcBorders>
              <w:right w:val="nil"/>
            </w:tcBorders>
            <w:vAlign w:val="center"/>
          </w:tcPr>
          <w:p w14:paraId="47671B0E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610" w:type="dxa"/>
            <w:gridSpan w:val="3"/>
            <w:tcBorders>
              <w:left w:val="nil"/>
            </w:tcBorders>
            <w:vAlign w:val="center"/>
          </w:tcPr>
          <w:p w14:paraId="5985C6B8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廃止後の措置</w:t>
            </w:r>
          </w:p>
        </w:tc>
        <w:tc>
          <w:tcPr>
            <w:tcW w:w="5010" w:type="dxa"/>
            <w:vAlign w:val="center"/>
          </w:tcPr>
          <w:p w14:paraId="7C256A7D" w14:textId="77777777" w:rsidR="00480FB5" w:rsidRPr="00BA7563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480FB5" w:rsidRPr="00BA7563" w14:paraId="2ECD4B72" w14:textId="77777777">
        <w:trPr>
          <w:cantSplit/>
          <w:trHeight w:hRule="exact" w:val="735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5AB63A48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350" w:type="dxa"/>
            <w:gridSpan w:val="2"/>
            <w:vMerge w:val="restart"/>
            <w:tcBorders>
              <w:left w:val="nil"/>
            </w:tcBorders>
            <w:vAlign w:val="center"/>
          </w:tcPr>
          <w:p w14:paraId="1BE6B3AD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連絡先等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87AD50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010" w:type="dxa"/>
            <w:vAlign w:val="bottom"/>
          </w:tcPr>
          <w:p w14:paraId="7C10E27A" w14:textId="77777777" w:rsidR="00480FB5" w:rsidRPr="00BA7563" w:rsidRDefault="00480FB5">
            <w:pPr>
              <w:spacing w:line="225" w:lineRule="exact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ＴＥＬ　　　　　　　　ＦＡＸ</w:t>
            </w:r>
          </w:p>
        </w:tc>
      </w:tr>
      <w:tr w:rsidR="00480FB5" w:rsidRPr="00BA7563" w14:paraId="6E86EB3E" w14:textId="77777777">
        <w:trPr>
          <w:cantSplit/>
          <w:trHeight w:hRule="exact" w:val="525"/>
        </w:trPr>
        <w:tc>
          <w:tcPr>
            <w:tcW w:w="360" w:type="dxa"/>
            <w:vMerge/>
            <w:tcBorders>
              <w:right w:val="nil"/>
            </w:tcBorders>
            <w:vAlign w:val="center"/>
          </w:tcPr>
          <w:p w14:paraId="14D42843" w14:textId="77777777" w:rsidR="00480FB5" w:rsidRPr="00BA7563" w:rsidRDefault="00480FB5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left w:val="nil"/>
            </w:tcBorders>
            <w:vAlign w:val="center"/>
          </w:tcPr>
          <w:p w14:paraId="2A194FA2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810C3A8" w14:textId="77777777" w:rsidR="00480FB5" w:rsidRPr="00BA7563" w:rsidRDefault="00480FB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BA7563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5010" w:type="dxa"/>
            <w:vAlign w:val="center"/>
          </w:tcPr>
          <w:p w14:paraId="262EDAA6" w14:textId="77777777" w:rsidR="00480FB5" w:rsidRPr="00BA7563" w:rsidRDefault="00480FB5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48FB9AAA" w14:textId="77777777" w:rsidR="00480FB5" w:rsidRPr="00BA7563" w:rsidRDefault="00480FB5" w:rsidP="002E3297">
      <w:pPr>
        <w:rPr>
          <w:rFonts w:hint="eastAsia"/>
        </w:rPr>
      </w:pPr>
    </w:p>
    <w:sectPr w:rsidR="00480FB5" w:rsidRPr="00BA7563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A0296" w14:textId="77777777" w:rsidR="00480FB5" w:rsidRDefault="00480FB5">
      <w:pPr>
        <w:spacing w:line="240" w:lineRule="auto"/>
      </w:pPr>
      <w:r>
        <w:separator/>
      </w:r>
    </w:p>
  </w:endnote>
  <w:endnote w:type="continuationSeparator" w:id="0">
    <w:p w14:paraId="392AE4B2" w14:textId="77777777" w:rsidR="00480FB5" w:rsidRDefault="00480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DBDA2" w14:textId="77777777" w:rsidR="00480FB5" w:rsidRDefault="00480FB5">
      <w:pPr>
        <w:spacing w:line="240" w:lineRule="auto"/>
      </w:pPr>
      <w:r>
        <w:separator/>
      </w:r>
    </w:p>
  </w:footnote>
  <w:footnote w:type="continuationSeparator" w:id="0">
    <w:p w14:paraId="4DA8FC87" w14:textId="77777777" w:rsidR="00480FB5" w:rsidRDefault="00480F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42F"/>
    <w:rsid w:val="000E6FB9"/>
    <w:rsid w:val="002E3297"/>
    <w:rsid w:val="002F242F"/>
    <w:rsid w:val="0033666C"/>
    <w:rsid w:val="00466B96"/>
    <w:rsid w:val="00480FB5"/>
    <w:rsid w:val="004A2BAB"/>
    <w:rsid w:val="0055593E"/>
    <w:rsid w:val="00572249"/>
    <w:rsid w:val="00602BC8"/>
    <w:rsid w:val="00607273"/>
    <w:rsid w:val="007428AB"/>
    <w:rsid w:val="00886546"/>
    <w:rsid w:val="009C54F1"/>
    <w:rsid w:val="00A1266C"/>
    <w:rsid w:val="00B20F67"/>
    <w:rsid w:val="00BA7563"/>
    <w:rsid w:val="00D60992"/>
    <w:rsid w:val="00E81A18"/>
    <w:rsid w:val="00EA4489"/>
    <w:rsid w:val="00FF43AD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61EC73"/>
  <w14:defaultImageDpi w14:val="96"/>
  <w15:docId w15:val="{C3BCC9AF-4081-400C-8A63-FA130B9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10</cp:revision>
  <cp:lastPrinted>2025-12-18T02:05:00Z</cp:lastPrinted>
  <dcterms:created xsi:type="dcterms:W3CDTF">2025-12-18T01:19:00Z</dcterms:created>
  <dcterms:modified xsi:type="dcterms:W3CDTF">2026-04-02T10:07:00Z</dcterms:modified>
</cp:coreProperties>
</file>